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25640" w14:paraId="543357FF" w14:textId="77777777" w:rsidTr="003A0106">
        <w:tc>
          <w:tcPr>
            <w:tcW w:w="4148" w:type="dxa"/>
          </w:tcPr>
          <w:p w14:paraId="7F5F87FE" w14:textId="5242DECE" w:rsidR="00D25640" w:rsidRDefault="003A0106" w:rsidP="00D25640">
            <w:r>
              <w:rPr>
                <w:noProof/>
              </w:rPr>
              <w:drawing>
                <wp:inline distT="0" distB="0" distL="0" distR="0" wp14:anchorId="6A6A6F62" wp14:editId="08491A33">
                  <wp:extent cx="1457325" cy="1524000"/>
                  <wp:effectExtent l="0" t="0" r="9525" b="0"/>
                  <wp:docPr id="45506172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61726" name="Εικόνα 45506172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EF1255F" w14:textId="2D0A11EE" w:rsidR="00D25640" w:rsidRPr="003A0106" w:rsidRDefault="00D25640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3A0106">
              <w:rPr>
                <w:rFonts w:ascii="Arial" w:hAnsi="Arial" w:cs="Arial"/>
                <w:sz w:val="24"/>
                <w:szCs w:val="24"/>
              </w:rPr>
              <w:t>ΑΝΩΤΑΤΟ ΣΤΡΑΤΙΩΤΙΚΟ ΕΚΠΑΙΔΕΥΤΙΚΟ ΙΔΡΥΜΑ ΣΤΡΑΤΙΩΤΙΚΗ ΣΧΟΛΗ ΕΥΕΛΠΙΔΩΝ ΤΜΗΜΑ ΣΤΡΑΤΙΩΤΙΚΩΝ ΕΠΙΣΤΗΜΩΝ ΚΟΣΜΗΤΕΙΑ ΛΕ</w:t>
            </w:r>
            <w:r w:rsidR="00CC5EDD">
              <w:rPr>
                <w:rFonts w:ascii="Arial" w:hAnsi="Arial" w:cs="Arial"/>
                <w:sz w:val="24"/>
                <w:szCs w:val="24"/>
              </w:rPr>
              <w:t>Ω</w:t>
            </w:r>
            <w:r w:rsidRPr="003A0106">
              <w:rPr>
                <w:rFonts w:ascii="Arial" w:hAnsi="Arial" w:cs="Arial"/>
                <w:sz w:val="24"/>
                <w:szCs w:val="24"/>
              </w:rPr>
              <w:t>ΦΟΡΟΣ ΒΑΡΗΣ ΚΟΡΩΠΙΟΥ , Τ.Κ. 16673 ΒΑΡΗ Τηλ.: 210-8904258, 210-8904257- 210-8904217 E-mail: kosmitia@</w:t>
            </w:r>
            <w:r w:rsidRPr="003A0106">
              <w:rPr>
                <w:rFonts w:ascii="Arial" w:hAnsi="Arial" w:cs="Arial"/>
                <w:sz w:val="24"/>
                <w:szCs w:val="24"/>
                <w:lang w:val="en-US"/>
              </w:rPr>
              <w:t>sse</w:t>
            </w:r>
            <w:r w:rsidRPr="003A0106">
              <w:rPr>
                <w:rFonts w:ascii="Arial" w:hAnsi="Arial" w:cs="Arial"/>
                <w:sz w:val="24"/>
                <w:szCs w:val="24"/>
              </w:rPr>
              <w:t>.gr</w:t>
            </w:r>
          </w:p>
        </w:tc>
      </w:tr>
    </w:tbl>
    <w:p w14:paraId="0DE76890" w14:textId="5FAAAD80" w:rsidR="00116C93" w:rsidRDefault="00116C93" w:rsidP="00D25640"/>
    <w:p w14:paraId="39E8D502" w14:textId="77777777" w:rsidR="003A0106" w:rsidRDefault="003A0106" w:rsidP="00D256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A0106" w14:paraId="22F2F358" w14:textId="77777777" w:rsidTr="00BF0A20">
        <w:trPr>
          <w:trHeight w:val="435"/>
        </w:trPr>
        <w:tc>
          <w:tcPr>
            <w:tcW w:w="4148" w:type="dxa"/>
          </w:tcPr>
          <w:p w14:paraId="35771D4E" w14:textId="77777777" w:rsidR="003A0106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AC02C4" w14:textId="36A1D990" w:rsidR="00E57169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E57169">
              <w:rPr>
                <w:rFonts w:ascii="Arial" w:hAnsi="Arial" w:cs="Arial"/>
                <w:sz w:val="24"/>
                <w:szCs w:val="24"/>
              </w:rPr>
              <w:t xml:space="preserve">Βάρη, </w:t>
            </w:r>
            <w:r w:rsidR="00424353">
              <w:rPr>
                <w:rFonts w:ascii="Arial" w:hAnsi="Arial" w:cs="Arial"/>
                <w:sz w:val="24"/>
                <w:szCs w:val="24"/>
              </w:rPr>
              <w:t>0</w:t>
            </w:r>
            <w:r w:rsidR="00B80D75">
              <w:rPr>
                <w:rFonts w:ascii="Arial" w:hAnsi="Arial" w:cs="Arial"/>
                <w:sz w:val="24"/>
                <w:szCs w:val="24"/>
              </w:rPr>
              <w:t>6</w:t>
            </w:r>
            <w:r w:rsidR="00424353">
              <w:rPr>
                <w:rFonts w:ascii="Arial" w:hAnsi="Arial" w:cs="Arial"/>
                <w:sz w:val="24"/>
                <w:szCs w:val="24"/>
              </w:rPr>
              <w:t xml:space="preserve"> Δεκεμβρίου </w:t>
            </w:r>
            <w:r w:rsidRPr="00E5716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</w:tbl>
    <w:p w14:paraId="2B91EC5B" w14:textId="6632CAAA" w:rsidR="003A0106" w:rsidRDefault="003A0106" w:rsidP="00D25640"/>
    <w:p w14:paraId="1153C7E1" w14:textId="77777777" w:rsidR="00E57169" w:rsidRPr="00E57169" w:rsidRDefault="00E57169" w:rsidP="00E571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69">
        <w:rPr>
          <w:rFonts w:ascii="Arial" w:hAnsi="Arial" w:cs="Arial"/>
          <w:b/>
          <w:bCs/>
          <w:sz w:val="24"/>
          <w:szCs w:val="24"/>
        </w:rPr>
        <w:t>ΑΠΟΦΑΣΗ</w:t>
      </w:r>
    </w:p>
    <w:p w14:paraId="1D28B255" w14:textId="2374B094" w:rsidR="00E57169" w:rsidRPr="00B71759" w:rsidRDefault="00E57169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57169">
        <w:rPr>
          <w:rFonts w:ascii="Arial" w:hAnsi="Arial" w:cs="Arial"/>
          <w:b/>
          <w:bCs/>
          <w:sz w:val="24"/>
          <w:szCs w:val="24"/>
        </w:rPr>
        <w:t xml:space="preserve">ΘΕΜΑ: </w:t>
      </w:r>
      <w:r w:rsidRPr="00B71759">
        <w:rPr>
          <w:rFonts w:ascii="Arial" w:hAnsi="Arial" w:cs="Arial"/>
          <w:b/>
          <w:bCs/>
          <w:sz w:val="24"/>
          <w:szCs w:val="24"/>
          <w:u w:val="single"/>
        </w:rPr>
        <w:t xml:space="preserve">Συγκρότηση Εκλεκτορικού Σώματος για την </w:t>
      </w:r>
      <w:r w:rsidR="00C20BDB">
        <w:rPr>
          <w:rFonts w:ascii="Arial" w:hAnsi="Arial" w:cs="Arial"/>
          <w:b/>
          <w:bCs/>
          <w:sz w:val="24"/>
          <w:szCs w:val="24"/>
          <w:u w:val="single"/>
        </w:rPr>
        <w:t>εξέλιξη</w:t>
      </w:r>
      <w:r w:rsidRPr="00B71759">
        <w:rPr>
          <w:rFonts w:ascii="Arial" w:hAnsi="Arial" w:cs="Arial"/>
          <w:b/>
          <w:bCs/>
          <w:sz w:val="24"/>
          <w:szCs w:val="24"/>
          <w:u w:val="single"/>
        </w:rPr>
        <w:t xml:space="preserve"> μέλους ΔΕΠ του Τμήματος Στρατιωτικών Επιστημών της Στρατιωτικής Σχολής Ευελπίδων στον Τομέα </w:t>
      </w:r>
      <w:r w:rsidR="00424353" w:rsidRPr="0042435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Ανθρωπιστικών Επιστημών</w:t>
      </w:r>
      <w:r w:rsidRPr="00B71759">
        <w:rPr>
          <w:rFonts w:ascii="Arial" w:hAnsi="Arial" w:cs="Arial"/>
          <w:b/>
          <w:bCs/>
          <w:sz w:val="24"/>
          <w:szCs w:val="24"/>
          <w:u w:val="single"/>
        </w:rPr>
        <w:t>, στο γνωστικό αντικείμενο «</w:t>
      </w:r>
      <w:r w:rsidR="00424353">
        <w:rPr>
          <w:rFonts w:ascii="Arial" w:hAnsi="Arial" w:cs="Arial"/>
          <w:b/>
          <w:bCs/>
          <w:sz w:val="24"/>
          <w:szCs w:val="24"/>
          <w:u w:val="single"/>
        </w:rPr>
        <w:t>ΕΛΛΗΝΙΚΗ ΦΙΛΟΛΟΓΙΑ</w:t>
      </w:r>
      <w:r w:rsidRPr="00B71759">
        <w:rPr>
          <w:rFonts w:ascii="Arial" w:hAnsi="Arial" w:cs="Arial"/>
          <w:b/>
          <w:bCs/>
          <w:sz w:val="24"/>
          <w:szCs w:val="24"/>
          <w:u w:val="single"/>
        </w:rPr>
        <w:t>», στη βαθμίδα του</w:t>
      </w:r>
      <w:r w:rsidR="00F064D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20BDB">
        <w:rPr>
          <w:rFonts w:ascii="Arial" w:hAnsi="Arial" w:cs="Arial"/>
          <w:b/>
          <w:bCs/>
          <w:sz w:val="24"/>
          <w:szCs w:val="24"/>
          <w:u w:val="single"/>
        </w:rPr>
        <w:t>Αναπληρωτή</w:t>
      </w:r>
      <w:r w:rsidRPr="00B71759">
        <w:rPr>
          <w:rFonts w:ascii="Arial" w:hAnsi="Arial" w:cs="Arial"/>
          <w:b/>
          <w:bCs/>
          <w:sz w:val="24"/>
          <w:szCs w:val="24"/>
          <w:u w:val="single"/>
        </w:rPr>
        <w:t xml:space="preserve"> Καθηγητή.</w:t>
      </w:r>
    </w:p>
    <w:p w14:paraId="58011604" w14:textId="77777777" w:rsidR="00860654" w:rsidRDefault="00860654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F356D6" w14:textId="246865A2" w:rsidR="00860654" w:rsidRDefault="00860654" w:rsidP="00E57169">
      <w:pPr>
        <w:jc w:val="both"/>
        <w:rPr>
          <w:rFonts w:ascii="Arial" w:hAnsi="Arial" w:cs="Arial"/>
          <w:sz w:val="24"/>
          <w:szCs w:val="24"/>
        </w:rPr>
      </w:pPr>
      <w:r w:rsidRPr="00860654">
        <w:rPr>
          <w:rFonts w:ascii="Arial" w:hAnsi="Arial" w:cs="Arial"/>
          <w:sz w:val="24"/>
          <w:szCs w:val="24"/>
        </w:rPr>
        <w:t xml:space="preserve">Η Ακαδημαϊκή Συνέλευση του Τμήματος </w:t>
      </w:r>
      <w:r>
        <w:rPr>
          <w:rFonts w:ascii="Arial" w:hAnsi="Arial" w:cs="Arial"/>
          <w:sz w:val="24"/>
          <w:szCs w:val="24"/>
        </w:rPr>
        <w:t xml:space="preserve">Στρατιωτικών </w:t>
      </w:r>
      <w:r w:rsidRPr="00860654">
        <w:rPr>
          <w:rFonts w:ascii="Arial" w:hAnsi="Arial" w:cs="Arial"/>
          <w:sz w:val="24"/>
          <w:szCs w:val="24"/>
        </w:rPr>
        <w:t xml:space="preserve"> Επιστημών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860654">
        <w:rPr>
          <w:rFonts w:ascii="Arial" w:hAnsi="Arial" w:cs="Arial"/>
          <w:sz w:val="24"/>
          <w:szCs w:val="24"/>
        </w:rPr>
        <w:t xml:space="preserve">Σχολής </w:t>
      </w:r>
      <w:r>
        <w:rPr>
          <w:rFonts w:ascii="Arial" w:hAnsi="Arial" w:cs="Arial"/>
          <w:sz w:val="24"/>
          <w:szCs w:val="24"/>
        </w:rPr>
        <w:t>Ευελπίδων</w:t>
      </w:r>
      <w:r w:rsidRPr="00860654">
        <w:rPr>
          <w:rFonts w:ascii="Arial" w:hAnsi="Arial" w:cs="Arial"/>
          <w:sz w:val="24"/>
          <w:szCs w:val="24"/>
        </w:rPr>
        <w:t xml:space="preserve"> (Σ</w:t>
      </w:r>
      <w:r>
        <w:rPr>
          <w:rFonts w:ascii="Arial" w:hAnsi="Arial" w:cs="Arial"/>
          <w:sz w:val="24"/>
          <w:szCs w:val="24"/>
        </w:rPr>
        <w:t>ΣΕ</w:t>
      </w:r>
      <w:r w:rsidRPr="00860654">
        <w:rPr>
          <w:rFonts w:ascii="Arial" w:hAnsi="Arial" w:cs="Arial"/>
          <w:sz w:val="24"/>
          <w:szCs w:val="24"/>
        </w:rPr>
        <w:t xml:space="preserve">), κατά την από </w:t>
      </w:r>
      <w:r w:rsidR="00750F7F">
        <w:rPr>
          <w:rFonts w:ascii="Arial" w:hAnsi="Arial" w:cs="Arial"/>
          <w:sz w:val="24"/>
          <w:szCs w:val="24"/>
        </w:rPr>
        <w:t>12</w:t>
      </w:r>
      <w:r w:rsidRPr="00860654">
        <w:rPr>
          <w:rFonts w:ascii="Arial" w:hAnsi="Arial" w:cs="Arial"/>
          <w:sz w:val="24"/>
          <w:szCs w:val="24"/>
        </w:rPr>
        <w:t xml:space="preserve"> </w:t>
      </w:r>
      <w:r w:rsidR="00750F7F">
        <w:rPr>
          <w:rFonts w:ascii="Arial" w:hAnsi="Arial" w:cs="Arial"/>
          <w:sz w:val="24"/>
          <w:szCs w:val="24"/>
        </w:rPr>
        <w:t>Νοεμβρίου</w:t>
      </w:r>
      <w:r>
        <w:rPr>
          <w:rFonts w:ascii="Arial" w:hAnsi="Arial" w:cs="Arial"/>
          <w:sz w:val="24"/>
          <w:szCs w:val="24"/>
        </w:rPr>
        <w:t xml:space="preserve"> </w:t>
      </w:r>
      <w:r w:rsidRPr="00860654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>1</w:t>
      </w:r>
      <w:r w:rsidR="00750F7F">
        <w:rPr>
          <w:rFonts w:ascii="Arial" w:hAnsi="Arial" w:cs="Arial"/>
          <w:sz w:val="24"/>
          <w:szCs w:val="24"/>
        </w:rPr>
        <w:t>9</w:t>
      </w:r>
      <w:r w:rsidRPr="00860654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</w:t>
      </w:r>
      <w:r w:rsidRPr="00860654">
        <w:rPr>
          <w:rFonts w:ascii="Arial" w:hAnsi="Arial" w:cs="Arial"/>
          <w:sz w:val="24"/>
          <w:szCs w:val="24"/>
        </w:rPr>
        <w:t xml:space="preserve">  Συνεδρία </w:t>
      </w:r>
      <w:r>
        <w:rPr>
          <w:rFonts w:ascii="Arial" w:hAnsi="Arial" w:cs="Arial"/>
          <w:sz w:val="24"/>
          <w:szCs w:val="24"/>
        </w:rPr>
        <w:t>της.</w:t>
      </w:r>
      <w:r w:rsidR="00CC5EDD">
        <w:rPr>
          <w:rFonts w:ascii="Arial" w:hAnsi="Arial" w:cs="Arial"/>
          <w:sz w:val="24"/>
          <w:szCs w:val="24"/>
        </w:rPr>
        <w:t xml:space="preserve"> </w:t>
      </w:r>
    </w:p>
    <w:p w14:paraId="2D822DA6" w14:textId="343A0740" w:rsidR="002D3247" w:rsidRDefault="002D3247" w:rsidP="00E57169">
      <w:pPr>
        <w:jc w:val="both"/>
        <w:rPr>
          <w:rFonts w:ascii="Arial" w:hAnsi="Arial" w:cs="Arial"/>
          <w:sz w:val="24"/>
          <w:szCs w:val="24"/>
        </w:rPr>
      </w:pPr>
      <w:r w:rsidRPr="002D3247">
        <w:rPr>
          <w:rFonts w:ascii="Arial" w:hAnsi="Arial" w:cs="Arial"/>
          <w:sz w:val="24"/>
          <w:szCs w:val="24"/>
        </w:rPr>
        <w:t>Έχοντας υπόψη:</w:t>
      </w:r>
    </w:p>
    <w:p w14:paraId="63B36F5A" w14:textId="333D50C5" w:rsidR="00004416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4416">
        <w:rPr>
          <w:rFonts w:ascii="Arial" w:hAnsi="Arial" w:cs="Arial"/>
          <w:sz w:val="24"/>
          <w:szCs w:val="24"/>
        </w:rPr>
        <w:t>Τα άρθρα 9, 10, 11, 25 και 30 του ν. 3187/2003 (ΦΕΚ Α΄ 233/7.10.2003).</w:t>
      </w:r>
    </w:p>
    <w:p w14:paraId="6EC3E902" w14:textId="233E55A6" w:rsidR="00004416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ΠΔ 50/2018 «Οργανισμός ΣΣΕ»</w:t>
      </w:r>
    </w:p>
    <w:p w14:paraId="2771C40A" w14:textId="0A57D11C" w:rsidR="00004416" w:rsidRDefault="002C1E84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1E84">
        <w:rPr>
          <w:rFonts w:ascii="Arial" w:hAnsi="Arial" w:cs="Arial"/>
          <w:sz w:val="24"/>
          <w:szCs w:val="24"/>
        </w:rPr>
        <w:t xml:space="preserve">Την υπ’ αριθ. πρωτ. </w:t>
      </w:r>
      <w:r w:rsidR="00424353">
        <w:rPr>
          <w:rFonts w:ascii="Arial" w:hAnsi="Arial" w:cs="Arial"/>
          <w:sz w:val="24"/>
          <w:szCs w:val="24"/>
        </w:rPr>
        <w:t>17136</w:t>
      </w:r>
      <w:r w:rsidR="005A6CF9">
        <w:rPr>
          <w:rFonts w:ascii="Arial" w:hAnsi="Arial" w:cs="Arial"/>
          <w:sz w:val="24"/>
          <w:szCs w:val="24"/>
        </w:rPr>
        <w:t xml:space="preserve">,  </w:t>
      </w:r>
      <w:r w:rsidR="00424353">
        <w:rPr>
          <w:rFonts w:ascii="Arial" w:hAnsi="Arial" w:cs="Arial"/>
          <w:sz w:val="24"/>
          <w:szCs w:val="24"/>
        </w:rPr>
        <w:t>08</w:t>
      </w:r>
      <w:r w:rsidR="005A6CF9">
        <w:rPr>
          <w:rFonts w:ascii="Arial" w:hAnsi="Arial" w:cs="Arial"/>
          <w:sz w:val="24"/>
          <w:szCs w:val="24"/>
        </w:rPr>
        <w:t>/1</w:t>
      </w:r>
      <w:r w:rsidR="00424353">
        <w:rPr>
          <w:rFonts w:ascii="Arial" w:hAnsi="Arial" w:cs="Arial"/>
          <w:sz w:val="24"/>
          <w:szCs w:val="24"/>
        </w:rPr>
        <w:t>2</w:t>
      </w:r>
      <w:r w:rsidR="005A6CF9">
        <w:rPr>
          <w:rFonts w:ascii="Arial" w:hAnsi="Arial" w:cs="Arial"/>
          <w:sz w:val="24"/>
          <w:szCs w:val="24"/>
        </w:rPr>
        <w:t>/</w:t>
      </w:r>
      <w:r w:rsidRPr="002C1E84">
        <w:rPr>
          <w:rFonts w:ascii="Arial" w:hAnsi="Arial" w:cs="Arial"/>
          <w:sz w:val="24"/>
          <w:szCs w:val="24"/>
        </w:rPr>
        <w:t>202</w:t>
      </w:r>
      <w:r w:rsidR="005A6CF9">
        <w:rPr>
          <w:rFonts w:ascii="Arial" w:hAnsi="Arial" w:cs="Arial"/>
          <w:sz w:val="24"/>
          <w:szCs w:val="24"/>
        </w:rPr>
        <w:t>3</w:t>
      </w:r>
      <w:r w:rsidRPr="002C1E84">
        <w:rPr>
          <w:rFonts w:ascii="Arial" w:hAnsi="Arial" w:cs="Arial"/>
          <w:sz w:val="24"/>
          <w:szCs w:val="24"/>
        </w:rPr>
        <w:t xml:space="preserve"> αίτηση </w:t>
      </w:r>
      <w:r w:rsidR="00750F7F">
        <w:rPr>
          <w:rFonts w:ascii="Arial" w:hAnsi="Arial" w:cs="Arial"/>
          <w:sz w:val="24"/>
          <w:szCs w:val="24"/>
        </w:rPr>
        <w:t>εξέλιξης</w:t>
      </w:r>
      <w:r w:rsidRPr="002C1E84">
        <w:rPr>
          <w:rFonts w:ascii="Arial" w:hAnsi="Arial" w:cs="Arial"/>
          <w:sz w:val="24"/>
          <w:szCs w:val="24"/>
        </w:rPr>
        <w:t xml:space="preserve"> μέλους ΔΕΠ στην βαθμίδα του </w:t>
      </w:r>
      <w:r w:rsidR="00750F7F">
        <w:rPr>
          <w:rFonts w:ascii="Arial" w:hAnsi="Arial" w:cs="Arial"/>
          <w:sz w:val="24"/>
          <w:szCs w:val="24"/>
        </w:rPr>
        <w:t>Αναπληρωτή</w:t>
      </w:r>
      <w:r w:rsidR="00155BBA">
        <w:rPr>
          <w:rFonts w:ascii="Arial" w:hAnsi="Arial" w:cs="Arial"/>
          <w:sz w:val="24"/>
          <w:szCs w:val="24"/>
        </w:rPr>
        <w:t xml:space="preserve"> </w:t>
      </w:r>
      <w:r w:rsidRPr="002C1E84">
        <w:rPr>
          <w:rFonts w:ascii="Arial" w:hAnsi="Arial" w:cs="Arial"/>
          <w:sz w:val="24"/>
          <w:szCs w:val="24"/>
        </w:rPr>
        <w:t>Καθηγητή της Σ</w:t>
      </w:r>
      <w:r>
        <w:rPr>
          <w:rFonts w:ascii="Arial" w:hAnsi="Arial" w:cs="Arial"/>
          <w:sz w:val="24"/>
          <w:szCs w:val="24"/>
        </w:rPr>
        <w:t>ΣΕ</w:t>
      </w:r>
      <w:r w:rsidRPr="002C1E84">
        <w:rPr>
          <w:rFonts w:ascii="Arial" w:hAnsi="Arial" w:cs="Arial"/>
          <w:sz w:val="24"/>
          <w:szCs w:val="24"/>
        </w:rPr>
        <w:t>.</w:t>
      </w:r>
    </w:p>
    <w:p w14:paraId="03DE8114" w14:textId="7128BC1D" w:rsidR="005A73C8" w:rsidRDefault="005A73C8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73C8">
        <w:rPr>
          <w:rFonts w:ascii="Arial" w:hAnsi="Arial" w:cs="Arial"/>
          <w:sz w:val="24"/>
          <w:szCs w:val="24"/>
        </w:rPr>
        <w:t xml:space="preserve">Την από </w:t>
      </w:r>
      <w:r w:rsidR="001463A2">
        <w:rPr>
          <w:rFonts w:ascii="Arial" w:hAnsi="Arial" w:cs="Arial"/>
          <w:sz w:val="24"/>
          <w:szCs w:val="24"/>
        </w:rPr>
        <w:t>18</w:t>
      </w:r>
      <w:r w:rsidRPr="005A73C8">
        <w:rPr>
          <w:rFonts w:ascii="Arial" w:hAnsi="Arial" w:cs="Arial"/>
          <w:sz w:val="24"/>
          <w:szCs w:val="24"/>
        </w:rPr>
        <w:t>/</w:t>
      </w:r>
      <w:r w:rsidR="001463A2">
        <w:rPr>
          <w:rFonts w:ascii="Arial" w:hAnsi="Arial" w:cs="Arial"/>
          <w:sz w:val="24"/>
          <w:szCs w:val="24"/>
        </w:rPr>
        <w:t>06</w:t>
      </w:r>
      <w:r w:rsidRPr="005A73C8">
        <w:rPr>
          <w:rFonts w:ascii="Arial" w:hAnsi="Arial" w:cs="Arial"/>
          <w:sz w:val="24"/>
          <w:szCs w:val="24"/>
        </w:rPr>
        <w:t>/202</w:t>
      </w:r>
      <w:r w:rsidR="001463A2">
        <w:rPr>
          <w:rFonts w:ascii="Arial" w:hAnsi="Arial" w:cs="Arial"/>
          <w:sz w:val="24"/>
          <w:szCs w:val="24"/>
        </w:rPr>
        <w:t>4</w:t>
      </w:r>
      <w:r w:rsidRPr="005A73C8">
        <w:rPr>
          <w:rFonts w:ascii="Arial" w:hAnsi="Arial" w:cs="Arial"/>
          <w:sz w:val="24"/>
          <w:szCs w:val="24"/>
        </w:rPr>
        <w:t xml:space="preserve"> απόφαση Ακαδημαϊκής Συνέλευσης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5A73C8">
        <w:rPr>
          <w:rFonts w:ascii="Arial" w:hAnsi="Arial" w:cs="Arial"/>
          <w:sz w:val="24"/>
          <w:szCs w:val="24"/>
        </w:rPr>
        <w:t xml:space="preserve">Σχολής </w:t>
      </w:r>
      <w:r>
        <w:rPr>
          <w:rFonts w:ascii="Arial" w:hAnsi="Arial" w:cs="Arial"/>
          <w:sz w:val="24"/>
          <w:szCs w:val="24"/>
        </w:rPr>
        <w:t>Ευελπίδων</w:t>
      </w:r>
      <w:r w:rsidRPr="005A73C8">
        <w:rPr>
          <w:rFonts w:ascii="Arial" w:hAnsi="Arial" w:cs="Arial"/>
          <w:sz w:val="24"/>
          <w:szCs w:val="24"/>
        </w:rPr>
        <w:t xml:space="preserve"> κατά την </w:t>
      </w:r>
      <w:r w:rsidR="001463A2">
        <w:rPr>
          <w:rFonts w:ascii="Arial" w:hAnsi="Arial" w:cs="Arial"/>
          <w:sz w:val="24"/>
          <w:szCs w:val="24"/>
        </w:rPr>
        <w:t>9</w:t>
      </w:r>
      <w:r w:rsidRPr="005A73C8">
        <w:rPr>
          <w:rFonts w:ascii="Arial" w:hAnsi="Arial" w:cs="Arial"/>
          <w:sz w:val="24"/>
          <w:szCs w:val="24"/>
        </w:rPr>
        <w:t>η Συνεδρία της για την κατάρτιση Μητρώων Εσωτερικών και Εξωτερικών μελών του Ιδρύματος.</w:t>
      </w:r>
    </w:p>
    <w:p w14:paraId="098058DD" w14:textId="4353ED37" w:rsidR="005A73C8" w:rsidRDefault="005A73C8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73C8">
        <w:rPr>
          <w:rFonts w:ascii="Arial" w:hAnsi="Arial" w:cs="Arial"/>
          <w:sz w:val="24"/>
          <w:szCs w:val="24"/>
        </w:rPr>
        <w:t xml:space="preserve">Την από </w:t>
      </w:r>
      <w:r w:rsidR="008E41E2">
        <w:rPr>
          <w:rFonts w:ascii="Arial" w:hAnsi="Arial" w:cs="Arial"/>
          <w:sz w:val="24"/>
          <w:szCs w:val="24"/>
        </w:rPr>
        <w:t>25</w:t>
      </w:r>
      <w:r w:rsidRPr="005A73C8">
        <w:rPr>
          <w:rFonts w:ascii="Arial" w:hAnsi="Arial" w:cs="Arial"/>
          <w:sz w:val="24"/>
          <w:szCs w:val="24"/>
        </w:rPr>
        <w:t>/</w:t>
      </w:r>
      <w:r w:rsidR="008E41E2">
        <w:rPr>
          <w:rFonts w:ascii="Arial" w:hAnsi="Arial" w:cs="Arial"/>
          <w:sz w:val="24"/>
          <w:szCs w:val="24"/>
        </w:rPr>
        <w:t>06</w:t>
      </w:r>
      <w:r w:rsidRPr="005A73C8">
        <w:rPr>
          <w:rFonts w:ascii="Arial" w:hAnsi="Arial" w:cs="Arial"/>
          <w:sz w:val="24"/>
          <w:szCs w:val="24"/>
        </w:rPr>
        <w:t>/202</w:t>
      </w:r>
      <w:r w:rsidR="001463A2">
        <w:rPr>
          <w:rFonts w:ascii="Arial" w:hAnsi="Arial" w:cs="Arial"/>
          <w:sz w:val="24"/>
          <w:szCs w:val="24"/>
        </w:rPr>
        <w:t>4</w:t>
      </w:r>
      <w:r w:rsidRPr="005A73C8">
        <w:rPr>
          <w:rFonts w:ascii="Arial" w:hAnsi="Arial" w:cs="Arial"/>
          <w:sz w:val="24"/>
          <w:szCs w:val="24"/>
        </w:rPr>
        <w:t xml:space="preserve"> απόφαση του Εκπαιδευτικού Συμβουλίου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5A73C8">
        <w:rPr>
          <w:rFonts w:ascii="Arial" w:hAnsi="Arial" w:cs="Arial"/>
          <w:sz w:val="24"/>
          <w:szCs w:val="24"/>
        </w:rPr>
        <w:t xml:space="preserve">Σχολής </w:t>
      </w:r>
      <w:r>
        <w:rPr>
          <w:rFonts w:ascii="Arial" w:hAnsi="Arial" w:cs="Arial"/>
          <w:sz w:val="24"/>
          <w:szCs w:val="24"/>
        </w:rPr>
        <w:t xml:space="preserve">Ευελπίδων </w:t>
      </w:r>
      <w:r w:rsidRPr="005A73C8">
        <w:rPr>
          <w:rFonts w:ascii="Arial" w:hAnsi="Arial" w:cs="Arial"/>
          <w:sz w:val="24"/>
          <w:szCs w:val="24"/>
        </w:rPr>
        <w:t>κατά την 8η Συνεδρία του για την έγκριση των Μητρώων Εσωτερικών και Εξωτερικών μελών του Ιδρύματος, τα οποία έχουν αναρτηθεί στον ιστότοπο της Σ</w:t>
      </w:r>
      <w:r>
        <w:rPr>
          <w:rFonts w:ascii="Arial" w:hAnsi="Arial" w:cs="Arial"/>
          <w:sz w:val="24"/>
          <w:szCs w:val="24"/>
        </w:rPr>
        <w:t>ΣΕ</w:t>
      </w:r>
      <w:r w:rsidRPr="005A73C8">
        <w:rPr>
          <w:rFonts w:ascii="Arial" w:hAnsi="Arial" w:cs="Arial"/>
          <w:sz w:val="24"/>
          <w:szCs w:val="24"/>
        </w:rPr>
        <w:t>.</w:t>
      </w:r>
    </w:p>
    <w:p w14:paraId="1CE1D4DC" w14:textId="77777777" w:rsidR="001766F4" w:rsidRDefault="001766F4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565E5CEA" w14:textId="77777777" w:rsidR="001766F4" w:rsidRDefault="001766F4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67612F4" w14:textId="22FCC0C8" w:rsidR="001766F4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66F4">
        <w:rPr>
          <w:rFonts w:ascii="Arial" w:hAnsi="Arial" w:cs="Arial"/>
          <w:sz w:val="24"/>
          <w:szCs w:val="24"/>
        </w:rPr>
        <w:t>Αποφασίζουμε</w:t>
      </w:r>
    </w:p>
    <w:p w14:paraId="0C0AAA8A" w14:textId="77777777" w:rsidR="001766F4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12F97B74" w14:textId="340C2202" w:rsidR="001766F4" w:rsidRDefault="001766F4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766F4">
        <w:rPr>
          <w:rFonts w:ascii="Arial" w:hAnsi="Arial" w:cs="Arial"/>
          <w:sz w:val="24"/>
          <w:szCs w:val="24"/>
        </w:rPr>
        <w:t xml:space="preserve">τη συγκρότηση Εκλεκτορικού Σώματος για την </w:t>
      </w:r>
      <w:r w:rsidR="005A6CF9">
        <w:rPr>
          <w:rFonts w:ascii="Arial" w:hAnsi="Arial" w:cs="Arial"/>
          <w:sz w:val="24"/>
          <w:szCs w:val="24"/>
        </w:rPr>
        <w:t>εξέλιξη</w:t>
      </w:r>
      <w:r w:rsidRPr="001766F4">
        <w:rPr>
          <w:rFonts w:ascii="Arial" w:hAnsi="Arial" w:cs="Arial"/>
          <w:sz w:val="24"/>
          <w:szCs w:val="24"/>
        </w:rPr>
        <w:t xml:space="preserve"> μέλους ΔΕΠ στο γνωστικό αντικείμενο «</w:t>
      </w:r>
      <w:r w:rsidR="000E2D79">
        <w:rPr>
          <w:rFonts w:ascii="Arial" w:hAnsi="Arial" w:cs="Arial"/>
          <w:sz w:val="24"/>
          <w:szCs w:val="24"/>
        </w:rPr>
        <w:t>Ελληνική Φιλολογία</w:t>
      </w:r>
      <w:r w:rsidRPr="001766F4">
        <w:rPr>
          <w:rFonts w:ascii="Arial" w:hAnsi="Arial" w:cs="Arial"/>
          <w:sz w:val="24"/>
          <w:szCs w:val="24"/>
        </w:rPr>
        <w:t>» στον Τομέα Ανθρωπιστικών Επιστημών της Σ</w:t>
      </w:r>
      <w:r>
        <w:rPr>
          <w:rFonts w:ascii="Arial" w:hAnsi="Arial" w:cs="Arial"/>
          <w:sz w:val="24"/>
          <w:szCs w:val="24"/>
        </w:rPr>
        <w:t>ΣΕ</w:t>
      </w:r>
      <w:r w:rsidRPr="001766F4">
        <w:rPr>
          <w:rFonts w:ascii="Arial" w:hAnsi="Arial" w:cs="Arial"/>
          <w:sz w:val="24"/>
          <w:szCs w:val="24"/>
        </w:rPr>
        <w:t xml:space="preserve">, στη βαθμίδα του </w:t>
      </w:r>
      <w:r w:rsidR="005A6CF9">
        <w:rPr>
          <w:rFonts w:ascii="Arial" w:hAnsi="Arial" w:cs="Arial"/>
          <w:sz w:val="24"/>
          <w:szCs w:val="24"/>
        </w:rPr>
        <w:t>Αναπληρωτή</w:t>
      </w:r>
      <w:r w:rsidR="008C2EE7">
        <w:rPr>
          <w:rFonts w:ascii="Arial" w:hAnsi="Arial" w:cs="Arial"/>
          <w:sz w:val="24"/>
          <w:szCs w:val="24"/>
        </w:rPr>
        <w:t xml:space="preserve"> </w:t>
      </w:r>
      <w:r w:rsidRPr="001766F4">
        <w:rPr>
          <w:rFonts w:ascii="Arial" w:hAnsi="Arial" w:cs="Arial"/>
          <w:sz w:val="24"/>
          <w:szCs w:val="24"/>
        </w:rPr>
        <w:t>Καθηγητή, ως ακολούθως:</w:t>
      </w:r>
    </w:p>
    <w:p w14:paraId="12F76ECF" w14:textId="77777777" w:rsidR="000E2D79" w:rsidRDefault="000E2D79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6FEEF4FC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18EEC03D" w14:textId="77777777" w:rsidR="00023E04" w:rsidRDefault="00023E04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5D87AB7E" w14:textId="23E4BB36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lastRenderedPageBreak/>
        <w:t>Α. ΤΑΚΤΙΚΑ ΜΕΛΗ</w:t>
      </w:r>
    </w:p>
    <w:p w14:paraId="79590173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38966352" w14:textId="77777777" w:rsidR="00F43763" w:rsidRDefault="00F43763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18EB8046" w14:textId="77777777" w:rsidR="00825CBF" w:rsidRDefault="001C6B6F" w:rsidP="00825CB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t>Καθηγητές του Τμήματος (Μητρώο Εσωτερικών Μελών)</w:t>
      </w:r>
    </w:p>
    <w:p w14:paraId="54CFA72C" w14:textId="77777777" w:rsidR="00825CBF" w:rsidRDefault="00825CBF" w:rsidP="00825CB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178FD70C" w14:textId="6A2C9E51" w:rsidR="00B87B6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Πανομήτρος Δημήτριος     ΣΤΡΑΤΙΩΤΙΚΗ ΣΧΟΛΗ ΕΥΕΛΠΙΔΩΝ</w:t>
      </w:r>
    </w:p>
    <w:p w14:paraId="50686441" w14:textId="388FAF78" w:rsidR="00F53FAA" w:rsidRPr="000E2D79" w:rsidRDefault="00F53FAA" w:rsidP="00B87B64">
      <w:pPr>
        <w:pStyle w:val="a4"/>
        <w:ind w:left="786"/>
        <w:jc w:val="both"/>
        <w:rPr>
          <w:rFonts w:ascii="Arial" w:hAnsi="Arial" w:cs="Arial"/>
          <w:sz w:val="24"/>
          <w:szCs w:val="24"/>
        </w:rPr>
      </w:pPr>
    </w:p>
    <w:p w14:paraId="1CD24F74" w14:textId="3E260F1F" w:rsidR="00F53FAA" w:rsidRDefault="00F53FAA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F53FAA">
        <w:rPr>
          <w:rFonts w:ascii="Arial" w:hAnsi="Arial" w:cs="Arial"/>
          <w:sz w:val="24"/>
          <w:szCs w:val="24"/>
        </w:rPr>
        <w:t>Καθηγητές άλλων Τμημάτων - Ιδρυμάτων (Μητρώο Εξωτερικών Μελών)</w:t>
      </w:r>
    </w:p>
    <w:p w14:paraId="64CA7A69" w14:textId="77777777" w:rsidR="00EA1EE3" w:rsidRDefault="00EA1EE3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564EB07F" w14:textId="4CC27A44" w:rsidR="00B87B6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Αλεξίου Ευάγγελος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ΡΙΣΤΟΤΕΛΕΙΟ ΠΑΝΕΠΙΣΤΗΜΙΟ ΘΕΣΣΑΛΟΝΙΚΗΣ</w:t>
      </w:r>
    </w:p>
    <w:p w14:paraId="23D5DF51" w14:textId="5BD971AC" w:rsidR="00B87B64" w:rsidRPr="00BD21EF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Καραμάνου Ιωάννα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ΡΙΣΤΟΤΕΛΕΙΟ ΠΑΝΕΠΙΣΤΗΜΙΟ</w:t>
      </w:r>
      <w:r w:rsidRPr="00CC73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ΘΕΣΣΑΛΟΝΙΚΗΣ </w:t>
      </w:r>
    </w:p>
    <w:p w14:paraId="5EE4DE78" w14:textId="3FEAADB3" w:rsidR="00B87B6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Ζωγράφου Αθανασία ΠΑΝΕΠΙΣΤΗΜΙΟ ΙΩΑΝΝΙΝΩΝ</w:t>
      </w:r>
    </w:p>
    <w:p w14:paraId="0D379CB4" w14:textId="29167A2E" w:rsidR="00B87B6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Τζιφόπουλος Ιωάννης</w:t>
      </w:r>
      <w:r w:rsidRPr="00CC73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ΡΙΣΤΟΤΕΛΕΙΟ ΠΑΝΕΠΙΣΤΗΜΙΟ</w:t>
      </w:r>
      <w:r w:rsidRPr="00CC73C2">
        <w:rPr>
          <w:sz w:val="24"/>
          <w:szCs w:val="24"/>
        </w:rPr>
        <w:t xml:space="preserve"> </w:t>
      </w:r>
      <w:r>
        <w:rPr>
          <w:sz w:val="24"/>
          <w:szCs w:val="24"/>
        </w:rPr>
        <w:t>ΘΕΣΣΑΛΟΝΙΚΗΣ</w:t>
      </w:r>
    </w:p>
    <w:p w14:paraId="29836994" w14:textId="5E59FB7E" w:rsidR="00B87B6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Σπανουδάκης Κωνσταντίνος ΠΑΝΕΠΙΣΤΗΜΙΟ ΚΡΗΤΗΣ</w:t>
      </w:r>
    </w:p>
    <w:p w14:paraId="3176117B" w14:textId="3D12073C" w:rsidR="00B87B64" w:rsidRPr="0070208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Κοτζάμπαση Σοφία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ΡΙΣΤΟΤΕΛΕΙΟ ΠΑΝΕΠΙΣΤΗΜΙΟ ΘΕΣΣΑΛΟΝΙΚΗΣ</w:t>
      </w:r>
    </w:p>
    <w:p w14:paraId="198976CD" w14:textId="77AC694D" w:rsidR="00B87B64" w:rsidRPr="0070208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Αποστολάκης Κωνσταντίνος ΠΑΝΕΠΙΣΤΗΜΙΟ ΚΡΗΤΗΣ</w:t>
      </w:r>
    </w:p>
    <w:p w14:paraId="499F4527" w14:textId="2C50AD61" w:rsidR="00B87B6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Κωνσταντάκος Ιωάννης</w:t>
      </w:r>
      <w:r w:rsidRPr="00702084">
        <w:rPr>
          <w:sz w:val="24"/>
          <w:szCs w:val="24"/>
        </w:rPr>
        <w:t xml:space="preserve"> </w:t>
      </w:r>
      <w:r>
        <w:rPr>
          <w:sz w:val="24"/>
          <w:szCs w:val="24"/>
        </w:rPr>
        <w:t>ΕΘΝΙΚΟ ΚΑΠΟΔΙΣΤΡΙΑΚΟ ΠΑΝΕΠΙΣΤΗΜΙΟ ΑΘΗΝΩΝ</w:t>
      </w:r>
    </w:p>
    <w:p w14:paraId="7E2CC939" w14:textId="2E182633" w:rsidR="00B87B64" w:rsidRPr="00FD237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Σαρίσχουλη Παναγιώτα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ΡΙΣΤΟΤΕΛΕΙΟ ΠΑΝΕΠΙΣΤΗΜΙΟ ΘΕΣΣΑΛΟΝΙΚΗΣ</w:t>
      </w:r>
    </w:p>
    <w:p w14:paraId="17308AAB" w14:textId="6F7E42B3" w:rsidR="00B87B6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Μαρκαντωνάτος Ανδρέας ΠΑΝΕΠΙΣΤΗΜΙΟ ΠΕΛΟΠΟΝΗΣΟΥ</w:t>
      </w:r>
    </w:p>
    <w:p w14:paraId="3C447872" w14:textId="59D1B481" w:rsidR="00B87B64" w:rsidRPr="00FD237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Σιστάκου Ευανθία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ΡΙΣΤΟΤΕΛΕΙΟ ΠΑΝΕΠΙΣΤΗΜΙΟ ΘΕΣΣΑΛΟΝΙΚΗΣ</w:t>
      </w:r>
    </w:p>
    <w:p w14:paraId="29CD7B57" w14:textId="5D068CDB" w:rsidR="00B87B6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Σπαθάρας Δήμος ΠΑΝΕΠΙΣΤΗΜΙΟ ΚΡΗΤΗΣ </w:t>
      </w:r>
    </w:p>
    <w:p w14:paraId="4B018ED9" w14:textId="5F569F26" w:rsidR="00B87B64" w:rsidRPr="00A6763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Τσαγγάλης Χρήστος </w:t>
      </w:r>
      <w:bookmarkStart w:id="0" w:name="_Hlk184024472"/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ΡΙΣΤΟΤΕΛΕΙΟ ΠΑΝΕΠΙΣΤΗΜΙΟ</w:t>
      </w:r>
      <w:r w:rsidRPr="00CC73C2">
        <w:rPr>
          <w:sz w:val="24"/>
          <w:szCs w:val="24"/>
        </w:rPr>
        <w:t xml:space="preserve"> </w:t>
      </w:r>
      <w:r>
        <w:rPr>
          <w:sz w:val="24"/>
          <w:szCs w:val="24"/>
        </w:rPr>
        <w:t>ΘΕΣΣΑΛΟΝΙΚΗΣ</w:t>
      </w:r>
    </w:p>
    <w:bookmarkEnd w:id="0"/>
    <w:p w14:paraId="15D1F74C" w14:textId="19245CBC" w:rsidR="00B87B64" w:rsidRDefault="00B87B64" w:rsidP="00B87B6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Συρόπουλος Σπυρίδων ΠΑΝΕΠΙΣΤΗΜΙΟ ΑΙΓΑΙΟΥ </w:t>
      </w:r>
    </w:p>
    <w:p w14:paraId="051E7534" w14:textId="3D1CD231" w:rsidR="00FE3E46" w:rsidRPr="00FE3E46" w:rsidRDefault="00FE3E46" w:rsidP="00B87B64">
      <w:pPr>
        <w:pStyle w:val="a4"/>
        <w:spacing w:after="0" w:line="276" w:lineRule="auto"/>
        <w:ind w:left="786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p w14:paraId="499FFCA4" w14:textId="77777777" w:rsidR="00F53FAA" w:rsidRDefault="00F53FAA" w:rsidP="00EA1EE3">
      <w:pPr>
        <w:jc w:val="both"/>
        <w:rPr>
          <w:rFonts w:ascii="Arial" w:hAnsi="Arial" w:cs="Arial"/>
          <w:sz w:val="24"/>
          <w:szCs w:val="24"/>
        </w:rPr>
      </w:pPr>
    </w:p>
    <w:p w14:paraId="7CF76E72" w14:textId="77777777" w:rsidR="00F43763" w:rsidRPr="00EA1EE3" w:rsidRDefault="00F43763" w:rsidP="00EA1EE3">
      <w:pPr>
        <w:jc w:val="both"/>
        <w:rPr>
          <w:rFonts w:ascii="Arial" w:hAnsi="Arial" w:cs="Arial"/>
          <w:sz w:val="24"/>
          <w:szCs w:val="24"/>
        </w:rPr>
      </w:pPr>
    </w:p>
    <w:p w14:paraId="0978995B" w14:textId="58FA9D1E" w:rsidR="00C6070F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  <w:r w:rsidRPr="00C6070F">
        <w:rPr>
          <w:rFonts w:ascii="Arial" w:hAnsi="Arial" w:cs="Arial"/>
          <w:sz w:val="24"/>
          <w:szCs w:val="24"/>
        </w:rPr>
        <w:t>Β. ΑΝΑΠΛΗΡΩΜΑΤΙΚΑ ΜΕΛΗ (κατά σειρά προτεραιότητας) Καθηγητές άλλων Τμημάτων - Ιδρυμάτων (Μητρώο Εξωτερικών Μελών)</w:t>
      </w:r>
    </w:p>
    <w:p w14:paraId="7C290D29" w14:textId="77777777" w:rsidR="00B87B64" w:rsidRPr="006311B3" w:rsidRDefault="00B87B64" w:rsidP="00B87B64">
      <w:pPr>
        <w:pStyle w:val="a4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311B3">
        <w:rPr>
          <w:sz w:val="24"/>
          <w:szCs w:val="24"/>
        </w:rPr>
        <w:t>Καβουλάκη Αθηνά  ΠΑΝΕΠΙΣΤΗΜΙΟ ΚΡΗΤΗΣ</w:t>
      </w:r>
    </w:p>
    <w:p w14:paraId="4DEAE43E" w14:textId="77777777" w:rsidR="00B87B64" w:rsidRPr="006311B3" w:rsidRDefault="00B87B64" w:rsidP="00B87B64">
      <w:pPr>
        <w:pStyle w:val="a4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311B3">
        <w:rPr>
          <w:sz w:val="24"/>
          <w:szCs w:val="24"/>
        </w:rPr>
        <w:t>Παπαθωμάς Αμφιλόχιος ΕΘΝΙΚΟ ΚΑΠΟΔΙΣΤΡΙΑΚΟ ΠΑΝΕΠΙΣΤΗΜΙΟ ΑΘΗΝΩΝ</w:t>
      </w:r>
    </w:p>
    <w:p w14:paraId="4742EC39" w14:textId="77777777" w:rsidR="00B87B64" w:rsidRPr="006311B3" w:rsidRDefault="00B87B64" w:rsidP="00B87B64">
      <w:pPr>
        <w:pStyle w:val="a4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311B3">
        <w:rPr>
          <w:sz w:val="24"/>
          <w:szCs w:val="24"/>
        </w:rPr>
        <w:t>Μαρκομιχελάκη Αναστασία ΑΡΙΣΤΟΤΕΛΕΙΟ ΠΑΝΕΠΙΣΤΗΜΙΟ ΘΕΣΣΑΛΟΝΙΚΗΣ</w:t>
      </w:r>
    </w:p>
    <w:p w14:paraId="6D6D2E68" w14:textId="77777777" w:rsidR="00B87B64" w:rsidRPr="006311B3" w:rsidRDefault="00B87B64" w:rsidP="00B87B64">
      <w:pPr>
        <w:pStyle w:val="a4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311B3">
        <w:rPr>
          <w:sz w:val="24"/>
          <w:szCs w:val="24"/>
        </w:rPr>
        <w:t>Αντωνοπούλου Θεοδώρα ΕΘΝΙΚΟ ΚΑΠΟΔΙΣΤΡΙΑΚΟ ΠΑΝΕΠΙΣΤΗΜΙΟ ΑΘΗΝΩΝ</w:t>
      </w:r>
    </w:p>
    <w:p w14:paraId="109A349C" w14:textId="77777777" w:rsidR="00B87B64" w:rsidRPr="006311B3" w:rsidRDefault="00B87B64" w:rsidP="00B87B64">
      <w:pPr>
        <w:pStyle w:val="a4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311B3">
        <w:rPr>
          <w:sz w:val="24"/>
          <w:szCs w:val="24"/>
        </w:rPr>
        <w:t>Κουτριάνου Ελένη ΠΑΝΕΠΙΣΤΗΜΙΟ ΠΕΛΟΠΟΝΗΣΟΥ</w:t>
      </w:r>
    </w:p>
    <w:p w14:paraId="06E0FCA6" w14:textId="77777777" w:rsidR="00B87B64" w:rsidRPr="006311B3" w:rsidRDefault="00B87B64" w:rsidP="00B87B64">
      <w:pPr>
        <w:pStyle w:val="a4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311B3">
        <w:rPr>
          <w:sz w:val="24"/>
          <w:szCs w:val="24"/>
        </w:rPr>
        <w:t xml:space="preserve">Αλεξάκης Αλέξανδρος ΠΑΝΕΠΙΣΤΗΜΙΟ ΙΩΑΝΝΙΝΩΝ </w:t>
      </w:r>
    </w:p>
    <w:p w14:paraId="004913B9" w14:textId="77777777" w:rsidR="00B87B64" w:rsidRPr="006311B3" w:rsidRDefault="00B87B64" w:rsidP="00B87B64">
      <w:pPr>
        <w:pStyle w:val="a4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311B3">
        <w:rPr>
          <w:sz w:val="24"/>
          <w:szCs w:val="24"/>
        </w:rPr>
        <w:t>Ανδρειωμένος Γεώργιος ΠΑΝΕΠΙΣΤΗΜΙΟ ΠΕΛΟΠΟΝΗΣΟΥ</w:t>
      </w:r>
    </w:p>
    <w:p w14:paraId="0E864227" w14:textId="77777777" w:rsidR="00B87B64" w:rsidRPr="006311B3" w:rsidRDefault="00B87B64" w:rsidP="00B87B64">
      <w:pPr>
        <w:pStyle w:val="a4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311B3">
        <w:rPr>
          <w:sz w:val="24"/>
          <w:szCs w:val="24"/>
        </w:rPr>
        <w:t>Λεντάκης Βασίλειος ΕΘΝΙΚΟ ΚΑΠΟΔΙΣΤΡΙΑΚΟ ΠΑΝΕΠΙΣΤΗΜΙΟ ΑΘΗΝΩΝ</w:t>
      </w:r>
    </w:p>
    <w:p w14:paraId="4FA49082" w14:textId="77777777" w:rsidR="00B87B64" w:rsidRPr="006311B3" w:rsidRDefault="00B87B64" w:rsidP="00B87B64">
      <w:pPr>
        <w:pStyle w:val="a4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311B3">
        <w:rPr>
          <w:sz w:val="24"/>
          <w:szCs w:val="24"/>
        </w:rPr>
        <w:t>Βερτουδάκης Βασιλειος ΕΘΝΙΚΟ ΚΑΠΟΔΙΣΤΡΙΑΚΟ ΠΑΝΕΠΙΣΤΗΜΙΟ ΑΘΗΝΩΝ</w:t>
      </w:r>
    </w:p>
    <w:p w14:paraId="7748B83A" w14:textId="77777777" w:rsidR="00B87B64" w:rsidRPr="006311B3" w:rsidRDefault="00B87B64" w:rsidP="00B87B64">
      <w:pPr>
        <w:pStyle w:val="a4"/>
        <w:numPr>
          <w:ilvl w:val="0"/>
          <w:numId w:val="7"/>
        </w:numPr>
        <w:ind w:left="567" w:hanging="283"/>
        <w:rPr>
          <w:sz w:val="24"/>
          <w:szCs w:val="24"/>
        </w:rPr>
      </w:pPr>
      <w:r w:rsidRPr="006311B3">
        <w:rPr>
          <w:sz w:val="24"/>
          <w:szCs w:val="24"/>
        </w:rPr>
        <w:t xml:space="preserve">Αθήνη Στέση ΠΑΝΕΠΙΣΤΗΜΙΟ ΠΑΤΡΩΝ </w:t>
      </w:r>
    </w:p>
    <w:p w14:paraId="3BD075CB" w14:textId="77777777" w:rsidR="00B87B64" w:rsidRPr="006311B3" w:rsidRDefault="00B87B64" w:rsidP="00B87B64">
      <w:pPr>
        <w:pStyle w:val="a4"/>
        <w:numPr>
          <w:ilvl w:val="0"/>
          <w:numId w:val="7"/>
        </w:numPr>
        <w:ind w:left="567" w:hanging="283"/>
        <w:rPr>
          <w:sz w:val="24"/>
          <w:szCs w:val="24"/>
        </w:rPr>
      </w:pPr>
      <w:r w:rsidRPr="006311B3">
        <w:rPr>
          <w:sz w:val="24"/>
          <w:szCs w:val="24"/>
        </w:rPr>
        <w:t>Ιωαννίδου Χαρίκλεια ΔΗΜΟΚΡΗΤΕΙΟ ΠΑΝΕΠΙΣΤΗΜΙΟ ΘΡΑΚΗΣ</w:t>
      </w:r>
    </w:p>
    <w:p w14:paraId="4743B5CD" w14:textId="77777777" w:rsidR="00B87B64" w:rsidRPr="006311B3" w:rsidRDefault="00B87B64" w:rsidP="00B87B64">
      <w:pPr>
        <w:pStyle w:val="a4"/>
        <w:numPr>
          <w:ilvl w:val="0"/>
          <w:numId w:val="7"/>
        </w:numPr>
        <w:ind w:left="567" w:hanging="283"/>
        <w:rPr>
          <w:sz w:val="24"/>
          <w:szCs w:val="24"/>
        </w:rPr>
      </w:pPr>
      <w:r w:rsidRPr="006311B3">
        <w:rPr>
          <w:sz w:val="24"/>
          <w:szCs w:val="24"/>
        </w:rPr>
        <w:t xml:space="preserve">Αποστολίδου Βενετία ΑΡΙΣΤΟΤΕΛΕΙΟ ΠΑΝΕΠΙΣΤΗΜΙΟ ΘΕΣΣΑΛΟΝΙΚΗΣ </w:t>
      </w:r>
    </w:p>
    <w:p w14:paraId="0BA25723" w14:textId="77777777" w:rsidR="00B87B64" w:rsidRPr="006311B3" w:rsidRDefault="00B87B64" w:rsidP="00B87B64">
      <w:pPr>
        <w:pStyle w:val="a4"/>
        <w:numPr>
          <w:ilvl w:val="0"/>
          <w:numId w:val="7"/>
        </w:numPr>
        <w:ind w:left="567" w:hanging="283"/>
        <w:rPr>
          <w:sz w:val="24"/>
          <w:szCs w:val="24"/>
        </w:rPr>
      </w:pPr>
      <w:r w:rsidRPr="006311B3">
        <w:rPr>
          <w:sz w:val="24"/>
          <w:szCs w:val="24"/>
        </w:rPr>
        <w:t>Ταμιωλάκη Ελένη ΠΑΝΕΠΙΣΤΗΜΙΟ ΚΡΗΤΗΣ</w:t>
      </w:r>
    </w:p>
    <w:p w14:paraId="6DF58F23" w14:textId="77777777" w:rsidR="00B87B64" w:rsidRPr="006311B3" w:rsidRDefault="00B87B64" w:rsidP="00B87B64">
      <w:pPr>
        <w:pStyle w:val="a4"/>
        <w:numPr>
          <w:ilvl w:val="0"/>
          <w:numId w:val="7"/>
        </w:numPr>
        <w:ind w:left="567" w:hanging="283"/>
        <w:rPr>
          <w:sz w:val="24"/>
          <w:szCs w:val="24"/>
        </w:rPr>
      </w:pPr>
      <w:r w:rsidRPr="006311B3">
        <w:rPr>
          <w:sz w:val="24"/>
          <w:szCs w:val="24"/>
        </w:rPr>
        <w:t>Σύρκου Αγγελική ΠΑΝΕΠΙΣΤΗΜΙΟ ΠΑΤΡΩΝ</w:t>
      </w:r>
    </w:p>
    <w:p w14:paraId="00811F1D" w14:textId="77777777" w:rsidR="00B87B64" w:rsidRPr="006311B3" w:rsidRDefault="00B87B64" w:rsidP="00B87B64">
      <w:pPr>
        <w:pStyle w:val="a4"/>
        <w:numPr>
          <w:ilvl w:val="0"/>
          <w:numId w:val="7"/>
        </w:numPr>
        <w:ind w:left="567" w:hanging="283"/>
        <w:rPr>
          <w:sz w:val="24"/>
          <w:szCs w:val="24"/>
        </w:rPr>
      </w:pPr>
      <w:r w:rsidRPr="006311B3">
        <w:rPr>
          <w:sz w:val="24"/>
          <w:szCs w:val="24"/>
        </w:rPr>
        <w:t xml:space="preserve">Αγάθος Αθανάσιος </w:t>
      </w:r>
      <w:bookmarkStart w:id="1" w:name="_Hlk184024544"/>
      <w:r w:rsidRPr="006311B3">
        <w:rPr>
          <w:sz w:val="24"/>
          <w:szCs w:val="24"/>
        </w:rPr>
        <w:t>ΕΘΝΙΚΟ ΚΑΠΟΔΙΣΤΡΙΑΚΟ ΠΑΝΕΠΙΣΤΗΜΙΟ ΑΘΗΝΩΝ</w:t>
      </w:r>
      <w:bookmarkEnd w:id="1"/>
    </w:p>
    <w:p w14:paraId="5E2D3F1F" w14:textId="77777777" w:rsidR="00BE4853" w:rsidRDefault="00BE4853" w:rsidP="006840D6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1198FDAD" w14:textId="77777777" w:rsidR="00BE4853" w:rsidRDefault="00BE4853" w:rsidP="00023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35893" w14:textId="77777777" w:rsidR="009D629F" w:rsidRDefault="009D629F" w:rsidP="00023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5EB2E" w14:textId="77777777" w:rsidR="009D629F" w:rsidRDefault="009D629F" w:rsidP="00023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F43D8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Ο Πρόεδρος της Ακαδημαϊκής Συνέλευσης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BE4853">
        <w:rPr>
          <w:rFonts w:ascii="Arial" w:hAnsi="Arial" w:cs="Arial"/>
          <w:sz w:val="24"/>
          <w:szCs w:val="24"/>
        </w:rPr>
        <w:t>Σχολής</w:t>
      </w:r>
      <w:r>
        <w:rPr>
          <w:rFonts w:ascii="Arial" w:hAnsi="Arial" w:cs="Arial"/>
          <w:sz w:val="24"/>
          <w:szCs w:val="24"/>
        </w:rPr>
        <w:t xml:space="preserve"> Ευελπίδων</w:t>
      </w:r>
      <w:r w:rsidRPr="00BE4853">
        <w:rPr>
          <w:rFonts w:ascii="Arial" w:hAnsi="Arial" w:cs="Arial"/>
          <w:sz w:val="24"/>
          <w:szCs w:val="24"/>
        </w:rPr>
        <w:t xml:space="preserve"> </w:t>
      </w:r>
    </w:p>
    <w:p w14:paraId="672944C2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</w:p>
    <w:p w14:paraId="3769219A" w14:textId="77777777" w:rsidR="009D629F" w:rsidRDefault="009D629F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</w:p>
    <w:p w14:paraId="1D03B348" w14:textId="39597F90" w:rsidR="00BE4853" w:rsidRPr="004941E9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Καθηγητής Γεώργιος </w:t>
      </w:r>
      <w:r w:rsidR="004941E9">
        <w:rPr>
          <w:rFonts w:ascii="Arial" w:hAnsi="Arial" w:cs="Arial"/>
          <w:sz w:val="24"/>
          <w:szCs w:val="24"/>
        </w:rPr>
        <w:t>Καϊμακάμης</w:t>
      </w:r>
    </w:p>
    <w:p w14:paraId="3944F849" w14:textId="41A86B7D" w:rsidR="00BE4853" w:rsidRP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>Κοσμήτορας Σ</w:t>
      </w:r>
      <w:r>
        <w:rPr>
          <w:rFonts w:ascii="Arial" w:hAnsi="Arial" w:cs="Arial"/>
          <w:sz w:val="24"/>
          <w:szCs w:val="24"/>
        </w:rPr>
        <w:t>ΣΕ</w:t>
      </w:r>
    </w:p>
    <w:p w14:paraId="57ACBE90" w14:textId="77777777" w:rsidR="00C6070F" w:rsidRPr="004123F7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EA7287E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FF3F006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2BB4521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BDD362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BF0A20" w:rsidRPr="004123F7" w:rsidSect="00F43763">
      <w:pgSz w:w="11906" w:h="16838"/>
      <w:pgMar w:top="1276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14AD"/>
    <w:multiLevelType w:val="hybridMultilevel"/>
    <w:tmpl w:val="4342C6F4"/>
    <w:lvl w:ilvl="0" w:tplc="2A3A39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816147"/>
    <w:multiLevelType w:val="hybridMultilevel"/>
    <w:tmpl w:val="164CC88A"/>
    <w:lvl w:ilvl="0" w:tplc="D22C72D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E549A"/>
    <w:multiLevelType w:val="hybridMultilevel"/>
    <w:tmpl w:val="0ACEB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7413F"/>
    <w:multiLevelType w:val="hybridMultilevel"/>
    <w:tmpl w:val="9288027C"/>
    <w:lvl w:ilvl="0" w:tplc="DCFC4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154345"/>
    <w:multiLevelType w:val="hybridMultilevel"/>
    <w:tmpl w:val="1F7E7E9C"/>
    <w:lvl w:ilvl="0" w:tplc="2DF8C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2710A"/>
    <w:multiLevelType w:val="hybridMultilevel"/>
    <w:tmpl w:val="EE385B58"/>
    <w:lvl w:ilvl="0" w:tplc="3F5AF46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23" w:hanging="360"/>
      </w:pPr>
    </w:lvl>
    <w:lvl w:ilvl="2" w:tplc="0408001B" w:tentative="1">
      <w:start w:val="1"/>
      <w:numFmt w:val="lowerRoman"/>
      <w:lvlText w:val="%3."/>
      <w:lvlJc w:val="right"/>
      <w:pPr>
        <w:ind w:left="3643" w:hanging="180"/>
      </w:pPr>
    </w:lvl>
    <w:lvl w:ilvl="3" w:tplc="0408000F" w:tentative="1">
      <w:start w:val="1"/>
      <w:numFmt w:val="decimal"/>
      <w:lvlText w:val="%4."/>
      <w:lvlJc w:val="left"/>
      <w:pPr>
        <w:ind w:left="4363" w:hanging="360"/>
      </w:pPr>
    </w:lvl>
    <w:lvl w:ilvl="4" w:tplc="04080019" w:tentative="1">
      <w:start w:val="1"/>
      <w:numFmt w:val="lowerLetter"/>
      <w:lvlText w:val="%5."/>
      <w:lvlJc w:val="left"/>
      <w:pPr>
        <w:ind w:left="5083" w:hanging="360"/>
      </w:pPr>
    </w:lvl>
    <w:lvl w:ilvl="5" w:tplc="0408001B" w:tentative="1">
      <w:start w:val="1"/>
      <w:numFmt w:val="lowerRoman"/>
      <w:lvlText w:val="%6."/>
      <w:lvlJc w:val="right"/>
      <w:pPr>
        <w:ind w:left="5803" w:hanging="180"/>
      </w:pPr>
    </w:lvl>
    <w:lvl w:ilvl="6" w:tplc="0408000F" w:tentative="1">
      <w:start w:val="1"/>
      <w:numFmt w:val="decimal"/>
      <w:lvlText w:val="%7."/>
      <w:lvlJc w:val="left"/>
      <w:pPr>
        <w:ind w:left="6523" w:hanging="360"/>
      </w:pPr>
    </w:lvl>
    <w:lvl w:ilvl="7" w:tplc="04080019" w:tentative="1">
      <w:start w:val="1"/>
      <w:numFmt w:val="lowerLetter"/>
      <w:lvlText w:val="%8."/>
      <w:lvlJc w:val="left"/>
      <w:pPr>
        <w:ind w:left="7243" w:hanging="360"/>
      </w:pPr>
    </w:lvl>
    <w:lvl w:ilvl="8" w:tplc="0408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718C5699"/>
    <w:multiLevelType w:val="hybridMultilevel"/>
    <w:tmpl w:val="5060F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504">
    <w:abstractNumId w:val="6"/>
  </w:num>
  <w:num w:numId="2" w16cid:durableId="1617832760">
    <w:abstractNumId w:val="1"/>
  </w:num>
  <w:num w:numId="3" w16cid:durableId="1841463144">
    <w:abstractNumId w:val="5"/>
  </w:num>
  <w:num w:numId="4" w16cid:durableId="920917522">
    <w:abstractNumId w:val="3"/>
  </w:num>
  <w:num w:numId="5" w16cid:durableId="883754497">
    <w:abstractNumId w:val="0"/>
  </w:num>
  <w:num w:numId="6" w16cid:durableId="700738934">
    <w:abstractNumId w:val="2"/>
  </w:num>
  <w:num w:numId="7" w16cid:durableId="1403985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40"/>
    <w:rsid w:val="00004416"/>
    <w:rsid w:val="00013BAF"/>
    <w:rsid w:val="00023E04"/>
    <w:rsid w:val="0008673C"/>
    <w:rsid w:val="00094EE3"/>
    <w:rsid w:val="000A0856"/>
    <w:rsid w:val="000B3308"/>
    <w:rsid w:val="000E2D79"/>
    <w:rsid w:val="000F5369"/>
    <w:rsid w:val="00116C93"/>
    <w:rsid w:val="00120A03"/>
    <w:rsid w:val="001463A2"/>
    <w:rsid w:val="00155BBA"/>
    <w:rsid w:val="00162EB2"/>
    <w:rsid w:val="001766F4"/>
    <w:rsid w:val="001C02B9"/>
    <w:rsid w:val="001C6B6F"/>
    <w:rsid w:val="002039EE"/>
    <w:rsid w:val="002111F4"/>
    <w:rsid w:val="00221440"/>
    <w:rsid w:val="00246452"/>
    <w:rsid w:val="002477A4"/>
    <w:rsid w:val="002539A5"/>
    <w:rsid w:val="00276FDC"/>
    <w:rsid w:val="002B3E55"/>
    <w:rsid w:val="002C1E84"/>
    <w:rsid w:val="002C6C3C"/>
    <w:rsid w:val="002D1D9B"/>
    <w:rsid w:val="002D3247"/>
    <w:rsid w:val="00323FBB"/>
    <w:rsid w:val="00341077"/>
    <w:rsid w:val="003633D5"/>
    <w:rsid w:val="0037146D"/>
    <w:rsid w:val="003A0106"/>
    <w:rsid w:val="003E0091"/>
    <w:rsid w:val="003E3984"/>
    <w:rsid w:val="003E6667"/>
    <w:rsid w:val="003F3CEE"/>
    <w:rsid w:val="003F7CE5"/>
    <w:rsid w:val="004123F7"/>
    <w:rsid w:val="00424353"/>
    <w:rsid w:val="004333B0"/>
    <w:rsid w:val="004941E9"/>
    <w:rsid w:val="00494202"/>
    <w:rsid w:val="004C451F"/>
    <w:rsid w:val="004F3086"/>
    <w:rsid w:val="005110FA"/>
    <w:rsid w:val="00527500"/>
    <w:rsid w:val="005A6CF9"/>
    <w:rsid w:val="005A73C8"/>
    <w:rsid w:val="005B7664"/>
    <w:rsid w:val="005C4108"/>
    <w:rsid w:val="00603313"/>
    <w:rsid w:val="00622B30"/>
    <w:rsid w:val="00636017"/>
    <w:rsid w:val="00637193"/>
    <w:rsid w:val="00642E26"/>
    <w:rsid w:val="006840D6"/>
    <w:rsid w:val="00690B03"/>
    <w:rsid w:val="00691D31"/>
    <w:rsid w:val="006A286D"/>
    <w:rsid w:val="006C4719"/>
    <w:rsid w:val="00750F7F"/>
    <w:rsid w:val="0076490B"/>
    <w:rsid w:val="00796018"/>
    <w:rsid w:val="007C24EC"/>
    <w:rsid w:val="007E4E3C"/>
    <w:rsid w:val="00811D7B"/>
    <w:rsid w:val="00813B72"/>
    <w:rsid w:val="00820AC1"/>
    <w:rsid w:val="00825CBF"/>
    <w:rsid w:val="00826A01"/>
    <w:rsid w:val="00860654"/>
    <w:rsid w:val="008669EC"/>
    <w:rsid w:val="008C2EE7"/>
    <w:rsid w:val="008C477A"/>
    <w:rsid w:val="008D573B"/>
    <w:rsid w:val="008E41E2"/>
    <w:rsid w:val="008E789B"/>
    <w:rsid w:val="009227EA"/>
    <w:rsid w:val="00943494"/>
    <w:rsid w:val="00960CC6"/>
    <w:rsid w:val="009D629F"/>
    <w:rsid w:val="00A2255F"/>
    <w:rsid w:val="00A265BA"/>
    <w:rsid w:val="00A47B20"/>
    <w:rsid w:val="00A53836"/>
    <w:rsid w:val="00A758DE"/>
    <w:rsid w:val="00A9675C"/>
    <w:rsid w:val="00AC4D4E"/>
    <w:rsid w:val="00B06128"/>
    <w:rsid w:val="00B1183D"/>
    <w:rsid w:val="00B56961"/>
    <w:rsid w:val="00B71759"/>
    <w:rsid w:val="00B80D75"/>
    <w:rsid w:val="00B87B64"/>
    <w:rsid w:val="00BA5AB2"/>
    <w:rsid w:val="00BB1262"/>
    <w:rsid w:val="00BB5162"/>
    <w:rsid w:val="00BB5F2B"/>
    <w:rsid w:val="00BE29A4"/>
    <w:rsid w:val="00BE3013"/>
    <w:rsid w:val="00BE4853"/>
    <w:rsid w:val="00BF0A20"/>
    <w:rsid w:val="00C20BDB"/>
    <w:rsid w:val="00C2579D"/>
    <w:rsid w:val="00C6070F"/>
    <w:rsid w:val="00CB07F1"/>
    <w:rsid w:val="00CC0B0C"/>
    <w:rsid w:val="00CC5EDD"/>
    <w:rsid w:val="00D057F9"/>
    <w:rsid w:val="00D25640"/>
    <w:rsid w:val="00D5798D"/>
    <w:rsid w:val="00D62D3A"/>
    <w:rsid w:val="00D80994"/>
    <w:rsid w:val="00D952A6"/>
    <w:rsid w:val="00DA017F"/>
    <w:rsid w:val="00DC59EA"/>
    <w:rsid w:val="00DC64EF"/>
    <w:rsid w:val="00DD47D2"/>
    <w:rsid w:val="00E04DAE"/>
    <w:rsid w:val="00E24489"/>
    <w:rsid w:val="00E40E20"/>
    <w:rsid w:val="00E57169"/>
    <w:rsid w:val="00E60EEF"/>
    <w:rsid w:val="00E67D72"/>
    <w:rsid w:val="00EA1EE3"/>
    <w:rsid w:val="00EA34BD"/>
    <w:rsid w:val="00F053A3"/>
    <w:rsid w:val="00F064D0"/>
    <w:rsid w:val="00F15E88"/>
    <w:rsid w:val="00F25AA9"/>
    <w:rsid w:val="00F3198C"/>
    <w:rsid w:val="00F43763"/>
    <w:rsid w:val="00F44819"/>
    <w:rsid w:val="00F5264A"/>
    <w:rsid w:val="00F53FAA"/>
    <w:rsid w:val="00F77E2D"/>
    <w:rsid w:val="00FE3E46"/>
    <w:rsid w:val="00FF46C2"/>
    <w:rsid w:val="00FF6F6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74B8"/>
  <w15:chartTrackingRefBased/>
  <w15:docId w15:val="{E81D4385-46B0-49F6-B46C-EC9A058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41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7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Κουτούπα</dc:creator>
  <cp:keywords/>
  <dc:description/>
  <cp:lastModifiedBy>Γιώτα Κουτούπα</cp:lastModifiedBy>
  <cp:revision>3</cp:revision>
  <dcterms:created xsi:type="dcterms:W3CDTF">2024-12-04T07:53:00Z</dcterms:created>
  <dcterms:modified xsi:type="dcterms:W3CDTF">2024-12-06T06:23:00Z</dcterms:modified>
</cp:coreProperties>
</file>